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7" w:rsidRPr="0011175E" w:rsidRDefault="008872C7" w:rsidP="008872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417E5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4062598" r:id="rId5"/>
        </w:pict>
      </w:r>
      <w:r w:rsidRPr="00417E5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872C7" w:rsidRPr="0011175E" w:rsidRDefault="008872C7" w:rsidP="008872C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872C7" w:rsidRPr="0011175E" w:rsidRDefault="008872C7" w:rsidP="008872C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872C7" w:rsidRPr="0011175E" w:rsidRDefault="008872C7" w:rsidP="008872C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872C7" w:rsidRPr="0011175E" w:rsidRDefault="008872C7" w:rsidP="008872C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872C7" w:rsidRPr="0011175E" w:rsidRDefault="008872C7" w:rsidP="008872C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872C7" w:rsidRPr="0011175E" w:rsidRDefault="008872C7" w:rsidP="008872C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872C7" w:rsidRPr="0011175E" w:rsidRDefault="008872C7" w:rsidP="008872C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872C7" w:rsidRPr="00202F82" w:rsidRDefault="008872C7" w:rsidP="008872C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872C7" w:rsidRPr="00202F82" w:rsidRDefault="008872C7" w:rsidP="008872C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01.06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8872C7" w:rsidRDefault="008872C7" w:rsidP="008872C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872C7" w:rsidRPr="00147591" w:rsidRDefault="008872C7" w:rsidP="008872C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872C7" w:rsidRPr="00D33DA5" w:rsidRDefault="008872C7" w:rsidP="008872C7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245AC6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 </w:t>
      </w:r>
      <w:r w:rsidR="00E51034" w:rsidRPr="00E51034">
        <w:rPr>
          <w:rFonts w:ascii="Arial" w:hAnsi="Arial" w:cs="Arial"/>
          <w:sz w:val="24"/>
          <w:szCs w:val="24"/>
        </w:rPr>
        <w:t>вх.№9600-1284/25.05.2021г.</w:t>
      </w:r>
      <w:r w:rsidR="00E51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от </w:t>
      </w:r>
      <w:r w:rsidR="00E51034">
        <w:rPr>
          <w:rFonts w:ascii="Arial" w:eastAsia="Times New Roman" w:hAnsi="Arial" w:cs="Arial"/>
          <w:sz w:val="24"/>
          <w:szCs w:val="24"/>
          <w:lang w:eastAsia="bg-BG"/>
        </w:rPr>
        <w:t xml:space="preserve">Емил Арсов </w:t>
      </w:r>
      <w:proofErr w:type="spellStart"/>
      <w:r w:rsidR="00E51034">
        <w:rPr>
          <w:rFonts w:ascii="Arial" w:eastAsia="Times New Roman" w:hAnsi="Arial" w:cs="Arial"/>
          <w:sz w:val="24"/>
          <w:szCs w:val="24"/>
          <w:lang w:eastAsia="bg-BG"/>
        </w:rPr>
        <w:t>Кейов</w:t>
      </w:r>
      <w:proofErr w:type="spellEnd"/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 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E5103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E5103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31.05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>изменение на ПУП за</w:t>
      </w:r>
      <w:r w:rsidRPr="00D33DA5">
        <w:rPr>
          <w:rFonts w:ascii="Arial" w:hAnsi="Arial" w:cs="Arial"/>
          <w:bCs/>
          <w:sz w:val="24"/>
          <w:szCs w:val="24"/>
        </w:rPr>
        <w:t xml:space="preserve"> </w:t>
      </w:r>
      <w:r w:rsidR="00D33DA5" w:rsidRPr="00D33DA5">
        <w:rPr>
          <w:rFonts w:ascii="Arial" w:hAnsi="Arial" w:cs="Arial"/>
          <w:sz w:val="24"/>
          <w:szCs w:val="24"/>
        </w:rPr>
        <w:t xml:space="preserve">в обхвата на УПИ </w:t>
      </w:r>
      <w:r w:rsidR="00D33DA5" w:rsidRPr="00D33DA5">
        <w:rPr>
          <w:rFonts w:ascii="Arial" w:hAnsi="Arial" w:cs="Arial"/>
          <w:sz w:val="24"/>
          <w:szCs w:val="24"/>
          <w:lang w:val="en-US"/>
        </w:rPr>
        <w:t>VI-410</w:t>
      </w:r>
      <w:r w:rsidR="00D33DA5" w:rsidRPr="00D33DA5">
        <w:rPr>
          <w:rFonts w:ascii="Arial" w:hAnsi="Arial" w:cs="Arial"/>
          <w:sz w:val="24"/>
          <w:szCs w:val="24"/>
        </w:rPr>
        <w:t xml:space="preserve"> в кв.84, ПИ 46045.502.410 в гр.Мадан/ул. „</w:t>
      </w:r>
      <w:proofErr w:type="spellStart"/>
      <w:r w:rsidR="00D33DA5" w:rsidRPr="00D33DA5">
        <w:rPr>
          <w:rFonts w:ascii="Arial" w:hAnsi="Arial" w:cs="Arial"/>
          <w:sz w:val="24"/>
          <w:szCs w:val="24"/>
        </w:rPr>
        <w:t>Аврамовска</w:t>
      </w:r>
      <w:proofErr w:type="spellEnd"/>
      <w:r w:rsidR="00D33DA5" w:rsidRPr="00D33DA5">
        <w:rPr>
          <w:rFonts w:ascii="Arial" w:hAnsi="Arial" w:cs="Arial"/>
          <w:sz w:val="24"/>
          <w:szCs w:val="24"/>
        </w:rPr>
        <w:t>”/, община Мадан</w:t>
      </w:r>
      <w:r w:rsidRPr="00D33DA5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33DA5" w:rsidRPr="00D33DA5" w:rsidRDefault="00D33DA5" w:rsidP="00D33DA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D33DA5">
        <w:rPr>
          <w:rFonts w:ascii="Arial" w:hAnsi="Arial" w:cs="Arial"/>
          <w:sz w:val="24"/>
          <w:szCs w:val="24"/>
        </w:rPr>
        <w:t xml:space="preserve">Предлага се да се промени предназначението на УПИ </w:t>
      </w:r>
      <w:r w:rsidRPr="00D33DA5">
        <w:rPr>
          <w:rFonts w:ascii="Arial" w:hAnsi="Arial" w:cs="Arial"/>
          <w:sz w:val="24"/>
          <w:szCs w:val="24"/>
          <w:lang w:val="en-US"/>
        </w:rPr>
        <w:t>VI-410</w:t>
      </w:r>
      <w:r w:rsidRPr="00D33DA5">
        <w:rPr>
          <w:rFonts w:ascii="Arial" w:hAnsi="Arial" w:cs="Arial"/>
          <w:sz w:val="24"/>
          <w:szCs w:val="24"/>
        </w:rPr>
        <w:t>, което е за жилищно застрояване, като имота се отрежда за гаражи и складови нужди.</w:t>
      </w:r>
    </w:p>
    <w:p w:rsidR="00D33DA5" w:rsidRPr="00D33DA5" w:rsidRDefault="00D33DA5" w:rsidP="00D33DA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33DA5">
        <w:rPr>
          <w:rFonts w:ascii="Arial" w:hAnsi="Arial" w:cs="Arial"/>
          <w:sz w:val="24"/>
          <w:szCs w:val="24"/>
        </w:rPr>
        <w:tab/>
        <w:t>Не се предвижда изменение на дворищна регулация и на улична регулация.</w:t>
      </w:r>
    </w:p>
    <w:p w:rsidR="00D33DA5" w:rsidRPr="00D33DA5" w:rsidRDefault="00D33DA5" w:rsidP="00D33DA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33DA5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за кв.84 да остане по начин на ползване на територията, а именно жилищна зона с ниско застрояване /</w:t>
      </w:r>
      <w:proofErr w:type="spellStart"/>
      <w:r w:rsidRPr="00D33DA5">
        <w:rPr>
          <w:rFonts w:ascii="Arial" w:hAnsi="Arial" w:cs="Arial"/>
          <w:sz w:val="24"/>
          <w:szCs w:val="24"/>
        </w:rPr>
        <w:t>Жм</w:t>
      </w:r>
      <w:proofErr w:type="spellEnd"/>
      <w:r w:rsidRPr="00D33DA5">
        <w:rPr>
          <w:rFonts w:ascii="Arial" w:hAnsi="Arial" w:cs="Arial"/>
          <w:sz w:val="24"/>
          <w:szCs w:val="24"/>
        </w:rPr>
        <w:t>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D33DA5" w:rsidRPr="00D33DA5" w:rsidRDefault="00D33DA5" w:rsidP="00D33DA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33DA5">
        <w:rPr>
          <w:rFonts w:ascii="Arial" w:hAnsi="Arial" w:cs="Arial"/>
          <w:sz w:val="24"/>
          <w:szCs w:val="24"/>
        </w:rPr>
        <w:t>-Пзастр. -60%;</w:t>
      </w:r>
    </w:p>
    <w:p w:rsidR="00D33DA5" w:rsidRPr="00D33DA5" w:rsidRDefault="00D33DA5" w:rsidP="00D33DA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33DA5">
        <w:rPr>
          <w:rFonts w:ascii="Arial" w:hAnsi="Arial" w:cs="Arial"/>
          <w:sz w:val="24"/>
          <w:szCs w:val="24"/>
        </w:rPr>
        <w:t>-Кинт. -1,2;</w:t>
      </w:r>
    </w:p>
    <w:p w:rsidR="00D33DA5" w:rsidRPr="00D33DA5" w:rsidRDefault="00D33DA5" w:rsidP="00D33DA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33DA5">
        <w:rPr>
          <w:rFonts w:ascii="Arial" w:hAnsi="Arial" w:cs="Arial"/>
          <w:sz w:val="24"/>
          <w:szCs w:val="24"/>
        </w:rPr>
        <w:t>-</w:t>
      </w:r>
      <w:proofErr w:type="spellStart"/>
      <w:r w:rsidRPr="00D33DA5">
        <w:rPr>
          <w:rFonts w:ascii="Arial" w:hAnsi="Arial" w:cs="Arial"/>
          <w:sz w:val="24"/>
          <w:szCs w:val="24"/>
        </w:rPr>
        <w:t>Позелен</w:t>
      </w:r>
      <w:proofErr w:type="spellEnd"/>
      <w:r w:rsidRPr="00D33DA5">
        <w:rPr>
          <w:rFonts w:ascii="Arial" w:hAnsi="Arial" w:cs="Arial"/>
          <w:sz w:val="24"/>
          <w:szCs w:val="24"/>
        </w:rPr>
        <w:t>. -40%;</w:t>
      </w:r>
    </w:p>
    <w:p w:rsidR="00D33DA5" w:rsidRPr="00D33DA5" w:rsidRDefault="00D33DA5" w:rsidP="00D33DA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33DA5">
        <w:rPr>
          <w:rFonts w:ascii="Arial" w:hAnsi="Arial" w:cs="Arial"/>
          <w:sz w:val="24"/>
          <w:szCs w:val="24"/>
        </w:rPr>
        <w:t>-Кота корниз  - до 10,00м.</w:t>
      </w:r>
    </w:p>
    <w:p w:rsidR="00D33DA5" w:rsidRDefault="00D33DA5" w:rsidP="008872C7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8872C7" w:rsidRPr="00507950" w:rsidRDefault="008872C7" w:rsidP="008872C7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8872C7" w:rsidRPr="00982C45" w:rsidRDefault="008872C7" w:rsidP="008872C7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8872C7" w:rsidRDefault="008872C7" w:rsidP="008872C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872C7" w:rsidRDefault="008872C7" w:rsidP="008872C7"/>
    <w:p w:rsidR="008872C7" w:rsidRDefault="008872C7" w:rsidP="008872C7"/>
    <w:p w:rsidR="008872C7" w:rsidRDefault="008872C7" w:rsidP="008872C7"/>
    <w:p w:rsidR="008872C7" w:rsidRDefault="008872C7" w:rsidP="008872C7"/>
    <w:p w:rsidR="008872C7" w:rsidRDefault="008872C7" w:rsidP="008872C7"/>
    <w:p w:rsidR="008872C7" w:rsidRDefault="008872C7" w:rsidP="008872C7"/>
    <w:p w:rsidR="008872C7" w:rsidRDefault="008872C7" w:rsidP="008872C7"/>
    <w:p w:rsidR="008872C7" w:rsidRDefault="008872C7" w:rsidP="008872C7"/>
    <w:p w:rsidR="008872C7" w:rsidRDefault="008872C7" w:rsidP="008872C7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2C7"/>
    <w:rsid w:val="007A0F59"/>
    <w:rsid w:val="00876CBA"/>
    <w:rsid w:val="008872C7"/>
    <w:rsid w:val="008E7E3D"/>
    <w:rsid w:val="00941F6E"/>
    <w:rsid w:val="00A417E2"/>
    <w:rsid w:val="00AC6B2C"/>
    <w:rsid w:val="00B94F32"/>
    <w:rsid w:val="00D33DA5"/>
    <w:rsid w:val="00E5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72C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2021-06-01T11:17:00Z</dcterms:created>
  <dcterms:modified xsi:type="dcterms:W3CDTF">2021-06-01T11:24:00Z</dcterms:modified>
</cp:coreProperties>
</file>